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2772ED" w:rsidRDefault="00321B46" w:rsidP="002772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A9150" wp14:editId="0B657C6A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061970" cy="845185"/>
                <wp:effectExtent l="228600" t="228600" r="252730" b="240665"/>
                <wp:wrapTight wrapText="bothSides">
                  <wp:wrapPolygon edited="0">
                    <wp:start x="-672" y="-5842"/>
                    <wp:lineTo x="-1613" y="-4869"/>
                    <wp:lineTo x="-1613" y="20935"/>
                    <wp:lineTo x="-672" y="26290"/>
                    <wp:lineTo x="-672" y="27264"/>
                    <wp:lineTo x="22308" y="27264"/>
                    <wp:lineTo x="22308" y="26290"/>
                    <wp:lineTo x="23248" y="18987"/>
                    <wp:lineTo x="23248" y="2921"/>
                    <wp:lineTo x="22308" y="-4382"/>
                    <wp:lineTo x="22308" y="-5842"/>
                    <wp:lineTo x="-672" y="-5842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45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ED" w:rsidRPr="00EC4E8B" w:rsidRDefault="005F556C" w:rsidP="002772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Pre-</w:t>
                            </w:r>
                            <w:r w:rsidR="00D90980">
                              <w:rPr>
                                <w:b/>
                                <w:sz w:val="32"/>
                                <w:szCs w:val="32"/>
                              </w:rPr>
                              <w:t>Calculus</w:t>
                            </w:r>
                          </w:p>
                          <w:p w:rsidR="002772ED" w:rsidRPr="00EC4E8B" w:rsidRDefault="002772ED" w:rsidP="002772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4E8B">
                              <w:rPr>
                                <w:b/>
                                <w:sz w:val="32"/>
                                <w:szCs w:val="32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9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241.1pt;height:66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" fillcolor="white [3201]" strokecolor="black [3200]" strokeweight="2pt">
                <v:textbox>
                  <w:txbxContent>
                    <w:p w:rsidR="002772ED" w:rsidRPr="00EC4E8B" w:rsidRDefault="005F556C" w:rsidP="002772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Pre-</w:t>
                      </w:r>
                      <w:r w:rsidR="00D90980">
                        <w:rPr>
                          <w:b/>
                          <w:sz w:val="32"/>
                          <w:szCs w:val="32"/>
                        </w:rPr>
                        <w:t>Calculus</w:t>
                      </w:r>
                    </w:p>
                    <w:p w:rsidR="002772ED" w:rsidRPr="00EC4E8B" w:rsidRDefault="002772ED" w:rsidP="002772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4E8B">
                        <w:rPr>
                          <w:b/>
                          <w:sz w:val="32"/>
                          <w:szCs w:val="32"/>
                        </w:rPr>
                        <w:t>Syllabus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1E2EA2" w:rsidRDefault="001E2EA2" w:rsidP="002772ED">
      <w:pPr>
        <w:pStyle w:val="NoSpacing"/>
      </w:pPr>
    </w:p>
    <w:p w:rsidR="001E2EA2" w:rsidRDefault="001E2EA2" w:rsidP="002772ED">
      <w:pPr>
        <w:pStyle w:val="NoSpacing"/>
      </w:pPr>
    </w:p>
    <w:p w:rsidR="00321B46" w:rsidRDefault="00321B46" w:rsidP="002772ED">
      <w:pPr>
        <w:pStyle w:val="NoSpacing"/>
        <w:rPr>
          <w:u w:val="single"/>
        </w:rPr>
      </w:pPr>
    </w:p>
    <w:p w:rsidR="00321B46" w:rsidRDefault="00321B46" w:rsidP="002772ED">
      <w:pPr>
        <w:pStyle w:val="NoSpacing"/>
        <w:rPr>
          <w:u w:val="single"/>
        </w:rPr>
      </w:pPr>
    </w:p>
    <w:p w:rsidR="00321B46" w:rsidRDefault="00321B46" w:rsidP="002772ED">
      <w:pPr>
        <w:pStyle w:val="NoSpacing"/>
        <w:rPr>
          <w:u w:val="single"/>
        </w:rPr>
      </w:pPr>
    </w:p>
    <w:p w:rsidR="00093BC0" w:rsidRDefault="001E2EA2" w:rsidP="002772ED">
      <w:pPr>
        <w:pStyle w:val="NoSpacing"/>
      </w:pPr>
      <w:r w:rsidRPr="001E2EA2">
        <w:rPr>
          <w:u w:val="single"/>
        </w:rPr>
        <w:t>Textbook</w:t>
      </w:r>
      <w:r w:rsidR="005F556C">
        <w:tab/>
        <w:t>Pre-Calculus</w:t>
      </w:r>
      <w:r w:rsidR="00093BC0">
        <w:t xml:space="preserve"> (Common Core Edition by Glencoe)</w:t>
      </w:r>
      <w:r w:rsidR="005F556C">
        <w:t xml:space="preserve"> Copyright 2014</w:t>
      </w:r>
      <w:r w:rsidR="00093BC0">
        <w:t>;</w:t>
      </w:r>
      <w:r w:rsidR="005F556C">
        <w:t xml:space="preserve"> </w:t>
      </w:r>
    </w:p>
    <w:p w:rsidR="001E2EA2" w:rsidRDefault="005F556C" w:rsidP="002772ED">
      <w:pPr>
        <w:pStyle w:val="NoSpacing"/>
      </w:pPr>
      <w:r>
        <w:t>The McGraw-Hill Companies, Inc.</w:t>
      </w:r>
    </w:p>
    <w:p w:rsidR="001E2EA2" w:rsidRDefault="001E2EA2" w:rsidP="002772ED">
      <w:pPr>
        <w:pStyle w:val="NoSpacing"/>
      </w:pPr>
    </w:p>
    <w:p w:rsidR="001E2EA2" w:rsidRPr="00D33062" w:rsidRDefault="001E2EA2" w:rsidP="002772ED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I: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Functions from a Calculus Perspective</w:t>
      </w:r>
    </w:p>
    <w:p w:rsidR="001E2EA2" w:rsidRDefault="00093BC0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F</w:t>
      </w:r>
      <w:r w:rsidR="00D33062">
        <w:rPr>
          <w:b/>
        </w:rPr>
        <w:t>unctions</w:t>
      </w:r>
    </w:p>
    <w:p w:rsidR="00D33062" w:rsidRDefault="00D3306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Analyzing Graphs of Functions and Relations</w:t>
      </w:r>
    </w:p>
    <w:p w:rsidR="00D33062" w:rsidRDefault="00D3306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Continuity, End Behavior, and Limits</w:t>
      </w:r>
    </w:p>
    <w:p w:rsidR="00D33062" w:rsidRDefault="00D3306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Extrema and Average Rates of Change</w:t>
      </w:r>
    </w:p>
    <w:p w:rsidR="00D33062" w:rsidRDefault="00D3306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Parent Functions and Transformations</w:t>
      </w:r>
    </w:p>
    <w:p w:rsidR="00D33062" w:rsidRDefault="00D3306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Function Operations and Composition of Functions</w:t>
      </w:r>
    </w:p>
    <w:p w:rsidR="00D33062" w:rsidRDefault="00D33062" w:rsidP="001E2EA2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Inverse Relations and Functions</w:t>
      </w:r>
    </w:p>
    <w:p w:rsidR="00E122A8" w:rsidRDefault="00E122A8" w:rsidP="00E122A8">
      <w:pPr>
        <w:pStyle w:val="NoSpacing"/>
        <w:rPr>
          <w:b/>
        </w:rPr>
      </w:pPr>
    </w:p>
    <w:p w:rsidR="00E122A8" w:rsidRPr="00D33062" w:rsidRDefault="00E122A8" w:rsidP="00E122A8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II: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Power, Polynomial, and Rational Functions</w:t>
      </w:r>
    </w:p>
    <w:p w:rsidR="00E122A8" w:rsidRDefault="00D33062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Power and Radical Functions</w:t>
      </w:r>
    </w:p>
    <w:p w:rsidR="00D33062" w:rsidRDefault="00D33062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Polynomial Functions</w:t>
      </w:r>
    </w:p>
    <w:p w:rsidR="00D33062" w:rsidRDefault="00D33062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The Remainder and Factor Theorems</w:t>
      </w:r>
    </w:p>
    <w:p w:rsidR="00D33062" w:rsidRDefault="00D33062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Zeros of Polynomial Functions</w:t>
      </w:r>
    </w:p>
    <w:p w:rsidR="00D33062" w:rsidRDefault="00D33062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Rational Functions</w:t>
      </w:r>
    </w:p>
    <w:p w:rsidR="00D33062" w:rsidRDefault="00D33062" w:rsidP="00E122A8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>Nonlinear Inequalities</w:t>
      </w:r>
    </w:p>
    <w:p w:rsidR="004971C4" w:rsidRDefault="004971C4" w:rsidP="004971C4">
      <w:pPr>
        <w:pStyle w:val="NoSpacing"/>
        <w:rPr>
          <w:b/>
        </w:rPr>
      </w:pPr>
    </w:p>
    <w:p w:rsidR="004971C4" w:rsidRPr="00D33062" w:rsidRDefault="004971C4" w:rsidP="004971C4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III: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Exponential and Logarithmic Functions</w:t>
      </w:r>
    </w:p>
    <w:p w:rsidR="00607BAB" w:rsidRDefault="004D5EAE" w:rsidP="00D33062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Exponential Functions</w:t>
      </w:r>
    </w:p>
    <w:p w:rsidR="004D5EAE" w:rsidRDefault="004D5EAE" w:rsidP="00D33062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Logarithmic Functions</w:t>
      </w:r>
    </w:p>
    <w:p w:rsidR="004D5EAE" w:rsidRDefault="004D5EAE" w:rsidP="00D33062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Properties of Logarithms</w:t>
      </w:r>
    </w:p>
    <w:p w:rsidR="004D5EAE" w:rsidRDefault="004D5EAE" w:rsidP="00D33062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Exponential and Logarithmic Equations</w:t>
      </w:r>
    </w:p>
    <w:p w:rsidR="004D5EAE" w:rsidRPr="004D5EAE" w:rsidRDefault="004D5EAE" w:rsidP="00D33062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Modeling with Nonlinear Regression</w:t>
      </w:r>
    </w:p>
    <w:p w:rsidR="00607BAB" w:rsidRDefault="00607BAB" w:rsidP="00607BAB">
      <w:pPr>
        <w:pStyle w:val="NoSpacing"/>
        <w:ind w:left="1800"/>
        <w:rPr>
          <w:b/>
        </w:rPr>
      </w:pPr>
    </w:p>
    <w:p w:rsidR="004D5EAE" w:rsidRDefault="004D5EAE" w:rsidP="00607BAB">
      <w:pPr>
        <w:pStyle w:val="NoSpacing"/>
        <w:rPr>
          <w:b/>
          <w:color w:val="7030A0"/>
        </w:rPr>
      </w:pPr>
    </w:p>
    <w:p w:rsidR="004D5EAE" w:rsidRDefault="004D5EAE" w:rsidP="00607BAB">
      <w:pPr>
        <w:pStyle w:val="NoSpacing"/>
        <w:rPr>
          <w:b/>
          <w:color w:val="7030A0"/>
        </w:rPr>
      </w:pPr>
    </w:p>
    <w:p w:rsidR="00607BAB" w:rsidRPr="00D33062" w:rsidRDefault="00607BAB" w:rsidP="00607BAB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IV: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Trigonometric Functions</w:t>
      </w:r>
    </w:p>
    <w:p w:rsidR="004D5EAE" w:rsidRDefault="004D5EAE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Right Triangle Trigonometry</w:t>
      </w:r>
    </w:p>
    <w:p w:rsidR="004D5EAE" w:rsidRDefault="004D5EAE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Degrees and Radians</w:t>
      </w:r>
    </w:p>
    <w:p w:rsidR="004D5EAE" w:rsidRDefault="004D5EAE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Trigonometric Functions on the Unit Circle</w:t>
      </w:r>
    </w:p>
    <w:p w:rsidR="004D5EAE" w:rsidRDefault="004D5EAE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Graphing Sine and Cosine Functions</w:t>
      </w:r>
    </w:p>
    <w:p w:rsidR="004D5EAE" w:rsidRDefault="004D5EAE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Graphing Other Trigonometric Functions</w:t>
      </w:r>
    </w:p>
    <w:p w:rsidR="004D5EAE" w:rsidRDefault="004D5EAE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Inverse Trigonometric Functions</w:t>
      </w:r>
    </w:p>
    <w:p w:rsidR="00607BAB" w:rsidRDefault="004D5EAE" w:rsidP="00607BA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The Law of Sines and the Law of Cosines </w:t>
      </w:r>
    </w:p>
    <w:p w:rsidR="00181817" w:rsidRDefault="00181817" w:rsidP="00181817">
      <w:pPr>
        <w:pStyle w:val="NoSpacing"/>
        <w:rPr>
          <w:b/>
        </w:rPr>
      </w:pPr>
    </w:p>
    <w:p w:rsidR="00181817" w:rsidRPr="00D33062" w:rsidRDefault="00181817" w:rsidP="00181817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V: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Trigonometric identities and Equations</w:t>
      </w:r>
    </w:p>
    <w:p w:rsidR="00AD6084" w:rsidRDefault="004D5EAE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Trigonometric Identities</w:t>
      </w:r>
    </w:p>
    <w:p w:rsidR="004D5EAE" w:rsidRDefault="004D5EAE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Verifying Trigonometric Identities</w:t>
      </w:r>
    </w:p>
    <w:p w:rsidR="004D5EAE" w:rsidRDefault="004D5EAE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Solving Trigonometric Equations</w:t>
      </w:r>
    </w:p>
    <w:p w:rsidR="004D5EAE" w:rsidRDefault="004D5EAE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Sum and Difference identities</w:t>
      </w:r>
    </w:p>
    <w:p w:rsidR="004D5EAE" w:rsidRDefault="004D5EAE" w:rsidP="00AD6084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Multiple-Angle and Product-to-Sum Identities</w:t>
      </w:r>
    </w:p>
    <w:p w:rsidR="004D5EAE" w:rsidRDefault="004D5EAE" w:rsidP="004D5EAE">
      <w:pPr>
        <w:pStyle w:val="NoSpacing"/>
        <w:rPr>
          <w:b/>
        </w:rPr>
      </w:pPr>
      <w:r>
        <w:rPr>
          <w:b/>
        </w:rPr>
        <w:t xml:space="preserve"> </w:t>
      </w:r>
    </w:p>
    <w:p w:rsidR="00892171" w:rsidRDefault="00892171" w:rsidP="00892171">
      <w:pPr>
        <w:pStyle w:val="NoSpacing"/>
        <w:rPr>
          <w:b/>
        </w:rPr>
      </w:pPr>
    </w:p>
    <w:p w:rsidR="00892171" w:rsidRPr="00D33062" w:rsidRDefault="00892171" w:rsidP="00892171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VI: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Conic Sections and Parametric Equations</w:t>
      </w:r>
    </w:p>
    <w:p w:rsidR="00892171" w:rsidRDefault="004D5EAE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Parabolas</w:t>
      </w:r>
    </w:p>
    <w:p w:rsidR="004D5EAE" w:rsidRDefault="004D5EAE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Ellipses and Circles</w:t>
      </w:r>
    </w:p>
    <w:p w:rsidR="004D5EAE" w:rsidRDefault="004D5EAE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Hyperbolas</w:t>
      </w:r>
    </w:p>
    <w:p w:rsidR="004D5EAE" w:rsidRDefault="004D5EAE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Rotations of Conic Sections</w:t>
      </w:r>
    </w:p>
    <w:p w:rsidR="004D5EAE" w:rsidRDefault="004D5EAE" w:rsidP="00892171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Parametric Equations</w:t>
      </w:r>
    </w:p>
    <w:p w:rsidR="00910522" w:rsidRDefault="00910522" w:rsidP="00910522">
      <w:pPr>
        <w:pStyle w:val="NoSpacing"/>
        <w:rPr>
          <w:b/>
        </w:rPr>
      </w:pPr>
    </w:p>
    <w:p w:rsidR="00771CC1" w:rsidRPr="00D33062" w:rsidRDefault="00910522" w:rsidP="00910522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VII: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Vectors</w:t>
      </w:r>
    </w:p>
    <w:p w:rsidR="00771CC1" w:rsidRDefault="004D5EAE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Introduction to Vectors</w:t>
      </w:r>
    </w:p>
    <w:p w:rsidR="004D5EAE" w:rsidRDefault="004D5EAE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Vectors in the Coordinate Plane</w:t>
      </w:r>
    </w:p>
    <w:p w:rsidR="004D5EAE" w:rsidRDefault="004D5EAE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Dot Products and Vector Projections</w:t>
      </w:r>
    </w:p>
    <w:p w:rsidR="004D5EAE" w:rsidRDefault="004D5EAE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Vectors in Three-Dimensional Space</w:t>
      </w:r>
    </w:p>
    <w:p w:rsidR="004D5EAE" w:rsidRDefault="004D5EAE" w:rsidP="00771CC1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Dot and Cross Products of Vectors in Space</w:t>
      </w:r>
    </w:p>
    <w:p w:rsidR="00D33062" w:rsidRDefault="00D33062" w:rsidP="00D33062">
      <w:pPr>
        <w:pStyle w:val="NoSpacing"/>
        <w:ind w:left="1800"/>
        <w:rPr>
          <w:b/>
        </w:rPr>
      </w:pPr>
    </w:p>
    <w:p w:rsidR="00D80F06" w:rsidRPr="00D33062" w:rsidRDefault="00D80F06" w:rsidP="00D80F06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</w:t>
      </w:r>
      <w:r w:rsidR="007F3A0D" w:rsidRPr="00D33062">
        <w:rPr>
          <w:b/>
          <w:color w:val="7030A0"/>
        </w:rPr>
        <w:t xml:space="preserve"> </w:t>
      </w:r>
      <w:r w:rsidRPr="00D33062">
        <w:rPr>
          <w:b/>
          <w:color w:val="7030A0"/>
        </w:rPr>
        <w:t>VIII:</w:t>
      </w:r>
      <w:r w:rsidRPr="00D33062">
        <w:rPr>
          <w:b/>
          <w:color w:val="7030A0"/>
        </w:rPr>
        <w:tab/>
      </w:r>
      <w:r w:rsidR="00D33062" w:rsidRPr="00D33062">
        <w:rPr>
          <w:b/>
          <w:color w:val="7030A0"/>
        </w:rPr>
        <w:t>Polar Coordinates and Complex Numbers</w:t>
      </w:r>
    </w:p>
    <w:p w:rsidR="00D80F06" w:rsidRDefault="004D5EAE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Polar Coordinates</w:t>
      </w:r>
    </w:p>
    <w:p w:rsidR="004D5EAE" w:rsidRDefault="004D5EAE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Graphs of Polar Equations</w:t>
      </w:r>
    </w:p>
    <w:p w:rsidR="004D5EAE" w:rsidRDefault="004D5EAE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Polar and Rectangular Forms of Equations</w:t>
      </w:r>
    </w:p>
    <w:p w:rsidR="004D5EAE" w:rsidRDefault="004D5EAE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Polar forms of Conic Sections</w:t>
      </w:r>
    </w:p>
    <w:p w:rsidR="004D5EAE" w:rsidRDefault="004D5EAE" w:rsidP="00D80F06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 xml:space="preserve">Complex Numbers and </w:t>
      </w:r>
      <w:proofErr w:type="spellStart"/>
      <w:r>
        <w:rPr>
          <w:b/>
        </w:rPr>
        <w:t>DeMoivre’s</w:t>
      </w:r>
      <w:proofErr w:type="spellEnd"/>
      <w:r>
        <w:rPr>
          <w:b/>
        </w:rPr>
        <w:t xml:space="preserve"> Theorem</w:t>
      </w:r>
    </w:p>
    <w:p w:rsidR="007874E6" w:rsidRDefault="007874E6" w:rsidP="00D33062">
      <w:pPr>
        <w:pStyle w:val="NoSpacing"/>
        <w:rPr>
          <w:b/>
        </w:rPr>
      </w:pPr>
    </w:p>
    <w:p w:rsidR="00D33062" w:rsidRDefault="00D33062" w:rsidP="00D33062">
      <w:pPr>
        <w:pStyle w:val="NoSpacing"/>
        <w:rPr>
          <w:b/>
          <w:color w:val="7030A0"/>
        </w:rPr>
      </w:pPr>
      <w:r w:rsidRPr="00D33062">
        <w:rPr>
          <w:b/>
          <w:color w:val="7030A0"/>
        </w:rPr>
        <w:t>Unit IX:</w:t>
      </w:r>
      <w:r w:rsidRPr="00D33062">
        <w:rPr>
          <w:b/>
          <w:color w:val="7030A0"/>
        </w:rPr>
        <w:tab/>
        <w:t>Sequences and Series</w:t>
      </w:r>
    </w:p>
    <w:p w:rsidR="004D5EAE" w:rsidRDefault="004D5EAE" w:rsidP="004D5EAE">
      <w:pPr>
        <w:pStyle w:val="NoSpacing"/>
        <w:numPr>
          <w:ilvl w:val="0"/>
          <w:numId w:val="31"/>
        </w:numPr>
        <w:rPr>
          <w:b/>
        </w:rPr>
      </w:pPr>
      <w:r>
        <w:rPr>
          <w:b/>
        </w:rPr>
        <w:t>Sequences, Series, and Sigma Notation</w:t>
      </w:r>
    </w:p>
    <w:p w:rsidR="004D5EAE" w:rsidRDefault="004D5EAE" w:rsidP="004D5EAE">
      <w:pPr>
        <w:pStyle w:val="NoSpacing"/>
        <w:numPr>
          <w:ilvl w:val="0"/>
          <w:numId w:val="31"/>
        </w:numPr>
        <w:rPr>
          <w:b/>
        </w:rPr>
      </w:pPr>
      <w:r>
        <w:rPr>
          <w:b/>
        </w:rPr>
        <w:t>Arithmetic Sequences and Series</w:t>
      </w:r>
    </w:p>
    <w:p w:rsidR="004D5EAE" w:rsidRDefault="004D5EAE" w:rsidP="004D5EAE">
      <w:pPr>
        <w:pStyle w:val="NoSpacing"/>
        <w:numPr>
          <w:ilvl w:val="0"/>
          <w:numId w:val="31"/>
        </w:numPr>
        <w:rPr>
          <w:b/>
        </w:rPr>
      </w:pPr>
      <w:r>
        <w:rPr>
          <w:b/>
        </w:rPr>
        <w:t>Geometric Sequences and Series</w:t>
      </w:r>
    </w:p>
    <w:p w:rsidR="004D5EAE" w:rsidRDefault="004D5EAE" w:rsidP="004D5EAE">
      <w:pPr>
        <w:pStyle w:val="NoSpacing"/>
        <w:numPr>
          <w:ilvl w:val="0"/>
          <w:numId w:val="31"/>
        </w:numPr>
        <w:rPr>
          <w:b/>
        </w:rPr>
      </w:pPr>
      <w:r>
        <w:rPr>
          <w:b/>
        </w:rPr>
        <w:t>Mathematical Induction</w:t>
      </w:r>
    </w:p>
    <w:p w:rsidR="004D5EAE" w:rsidRDefault="004D5EAE" w:rsidP="004D5EAE">
      <w:pPr>
        <w:pStyle w:val="NoSpacing"/>
        <w:numPr>
          <w:ilvl w:val="0"/>
          <w:numId w:val="31"/>
        </w:numPr>
        <w:rPr>
          <w:b/>
        </w:rPr>
      </w:pPr>
      <w:r>
        <w:rPr>
          <w:b/>
        </w:rPr>
        <w:t>The Binomial Theorem</w:t>
      </w:r>
    </w:p>
    <w:p w:rsidR="004D5EAE" w:rsidRPr="004D5EAE" w:rsidRDefault="004D5EAE" w:rsidP="004D5EAE">
      <w:pPr>
        <w:pStyle w:val="NoSpacing"/>
        <w:numPr>
          <w:ilvl w:val="0"/>
          <w:numId w:val="31"/>
        </w:numPr>
        <w:rPr>
          <w:b/>
        </w:rPr>
      </w:pPr>
      <w:bookmarkStart w:id="0" w:name="_GoBack"/>
      <w:bookmarkEnd w:id="0"/>
      <w:r>
        <w:rPr>
          <w:b/>
        </w:rPr>
        <w:t>Functions as Infinite Series</w:t>
      </w:r>
    </w:p>
    <w:p w:rsidR="00007D1B" w:rsidRDefault="00007D1B" w:rsidP="00007D1B">
      <w:pPr>
        <w:pStyle w:val="NoSpacing"/>
        <w:ind w:left="1800"/>
        <w:rPr>
          <w:b/>
        </w:rPr>
      </w:pPr>
    </w:p>
    <w:p w:rsidR="00CF5ED4" w:rsidRDefault="00CF5ED4" w:rsidP="00007D1B">
      <w:pPr>
        <w:pStyle w:val="NoSpacing"/>
        <w:ind w:left="1800"/>
        <w:rPr>
          <w:b/>
        </w:rPr>
      </w:pPr>
    </w:p>
    <w:p w:rsidR="00607BAB" w:rsidRDefault="00607BAB" w:rsidP="00607BAB">
      <w:pPr>
        <w:pStyle w:val="NoSpacing"/>
        <w:ind w:left="1800"/>
        <w:rPr>
          <w:b/>
        </w:rPr>
      </w:pPr>
    </w:p>
    <w:p w:rsidR="00892171" w:rsidRDefault="00892171" w:rsidP="00607BAB">
      <w:pPr>
        <w:pStyle w:val="NoSpacing"/>
        <w:ind w:left="1800"/>
        <w:rPr>
          <w:b/>
        </w:rPr>
      </w:pPr>
    </w:p>
    <w:p w:rsidR="00892171" w:rsidRDefault="00892171" w:rsidP="00607BAB">
      <w:pPr>
        <w:pStyle w:val="NoSpacing"/>
        <w:ind w:left="1800"/>
        <w:rPr>
          <w:b/>
        </w:rPr>
      </w:pPr>
    </w:p>
    <w:p w:rsidR="00607BAB" w:rsidRPr="001E2EA2" w:rsidRDefault="00607BAB" w:rsidP="00607BAB">
      <w:pPr>
        <w:pStyle w:val="NoSpacing"/>
        <w:ind w:left="1800"/>
        <w:rPr>
          <w:b/>
        </w:rPr>
      </w:pPr>
    </w:p>
    <w:sectPr w:rsidR="00607BAB" w:rsidRPr="001E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37"/>
    <w:multiLevelType w:val="hybridMultilevel"/>
    <w:tmpl w:val="3B4AF5B6"/>
    <w:lvl w:ilvl="0" w:tplc="E8BE67FA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03A3266C"/>
    <w:multiLevelType w:val="hybridMultilevel"/>
    <w:tmpl w:val="9E2A5300"/>
    <w:lvl w:ilvl="0" w:tplc="42C270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12469"/>
    <w:multiLevelType w:val="hybridMultilevel"/>
    <w:tmpl w:val="89A4C04E"/>
    <w:lvl w:ilvl="0" w:tplc="9BD829E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13444BC0"/>
    <w:multiLevelType w:val="hybridMultilevel"/>
    <w:tmpl w:val="D68C6374"/>
    <w:lvl w:ilvl="0" w:tplc="476EB888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18367FAB"/>
    <w:multiLevelType w:val="hybridMultilevel"/>
    <w:tmpl w:val="9E327516"/>
    <w:lvl w:ilvl="0" w:tplc="BFA6DCF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1A027F9D"/>
    <w:multiLevelType w:val="hybridMultilevel"/>
    <w:tmpl w:val="084E18B4"/>
    <w:lvl w:ilvl="0" w:tplc="FFEA55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862A41"/>
    <w:multiLevelType w:val="hybridMultilevel"/>
    <w:tmpl w:val="0A9085D6"/>
    <w:lvl w:ilvl="0" w:tplc="0AAE05C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4E63522"/>
    <w:multiLevelType w:val="hybridMultilevel"/>
    <w:tmpl w:val="244281E4"/>
    <w:lvl w:ilvl="0" w:tplc="0052B7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E941E1"/>
    <w:multiLevelType w:val="hybridMultilevel"/>
    <w:tmpl w:val="B9A231E8"/>
    <w:lvl w:ilvl="0" w:tplc="20C23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51525"/>
    <w:multiLevelType w:val="hybridMultilevel"/>
    <w:tmpl w:val="0AFE12F2"/>
    <w:lvl w:ilvl="0" w:tplc="DD7C99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2716E8"/>
    <w:multiLevelType w:val="hybridMultilevel"/>
    <w:tmpl w:val="78A86B1C"/>
    <w:lvl w:ilvl="0" w:tplc="6F16005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2F40788C"/>
    <w:multiLevelType w:val="hybridMultilevel"/>
    <w:tmpl w:val="7F72DC0C"/>
    <w:lvl w:ilvl="0" w:tplc="82DC9E26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30655EE9"/>
    <w:multiLevelType w:val="hybridMultilevel"/>
    <w:tmpl w:val="D1CE7232"/>
    <w:lvl w:ilvl="0" w:tplc="0492A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B07A5F"/>
    <w:multiLevelType w:val="hybridMultilevel"/>
    <w:tmpl w:val="6C440E1C"/>
    <w:lvl w:ilvl="0" w:tplc="715E8204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373A6AC9"/>
    <w:multiLevelType w:val="hybridMultilevel"/>
    <w:tmpl w:val="0EC86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12F8A"/>
    <w:multiLevelType w:val="hybridMultilevel"/>
    <w:tmpl w:val="83909ACA"/>
    <w:lvl w:ilvl="0" w:tplc="4F888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663A05"/>
    <w:multiLevelType w:val="hybridMultilevel"/>
    <w:tmpl w:val="EAD80116"/>
    <w:lvl w:ilvl="0" w:tplc="D6A4E3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EA5318"/>
    <w:multiLevelType w:val="hybridMultilevel"/>
    <w:tmpl w:val="192E81BC"/>
    <w:lvl w:ilvl="0" w:tplc="76D2FBF0">
      <w:start w:val="1"/>
      <w:numFmt w:val="lowerLetter"/>
      <w:lvlText w:val="%1)"/>
      <w:lvlJc w:val="left"/>
      <w:pPr>
        <w:ind w:left="165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 w15:restartNumberingAfterBreak="0">
    <w:nsid w:val="48ED76A3"/>
    <w:multiLevelType w:val="hybridMultilevel"/>
    <w:tmpl w:val="472A7636"/>
    <w:lvl w:ilvl="0" w:tplc="2BC22A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EF31D7"/>
    <w:multiLevelType w:val="hybridMultilevel"/>
    <w:tmpl w:val="3B1C11AA"/>
    <w:lvl w:ilvl="0" w:tplc="F606108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4DF03F84"/>
    <w:multiLevelType w:val="hybridMultilevel"/>
    <w:tmpl w:val="4EDA6F92"/>
    <w:lvl w:ilvl="0" w:tplc="FA52A9B6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529F61EC"/>
    <w:multiLevelType w:val="hybridMultilevel"/>
    <w:tmpl w:val="CA00DA44"/>
    <w:lvl w:ilvl="0" w:tplc="A4049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50442D"/>
    <w:multiLevelType w:val="hybridMultilevel"/>
    <w:tmpl w:val="0E38F3E4"/>
    <w:lvl w:ilvl="0" w:tplc="B154602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68056441"/>
    <w:multiLevelType w:val="hybridMultilevel"/>
    <w:tmpl w:val="ED149CD6"/>
    <w:lvl w:ilvl="0" w:tplc="40021E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066AAC"/>
    <w:multiLevelType w:val="hybridMultilevel"/>
    <w:tmpl w:val="E350FAAE"/>
    <w:lvl w:ilvl="0" w:tplc="F0E2B54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F875EFF"/>
    <w:multiLevelType w:val="hybridMultilevel"/>
    <w:tmpl w:val="B5E8FA2C"/>
    <w:lvl w:ilvl="0" w:tplc="5ABC61D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 w15:restartNumberingAfterBreak="0">
    <w:nsid w:val="72DF3165"/>
    <w:multiLevelType w:val="hybridMultilevel"/>
    <w:tmpl w:val="8FC267DC"/>
    <w:lvl w:ilvl="0" w:tplc="81C034F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7235C09"/>
    <w:multiLevelType w:val="hybridMultilevel"/>
    <w:tmpl w:val="63AC14F6"/>
    <w:lvl w:ilvl="0" w:tplc="52FA906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77931735"/>
    <w:multiLevelType w:val="hybridMultilevel"/>
    <w:tmpl w:val="594C1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41693"/>
    <w:multiLevelType w:val="hybridMultilevel"/>
    <w:tmpl w:val="C27A5AF8"/>
    <w:lvl w:ilvl="0" w:tplc="DD721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1B2"/>
    <w:multiLevelType w:val="hybridMultilevel"/>
    <w:tmpl w:val="68D8BDB4"/>
    <w:lvl w:ilvl="0" w:tplc="397489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25"/>
  </w:num>
  <w:num w:numId="5">
    <w:abstractNumId w:val="17"/>
  </w:num>
  <w:num w:numId="6">
    <w:abstractNumId w:val="29"/>
  </w:num>
  <w:num w:numId="7">
    <w:abstractNumId w:val="10"/>
  </w:num>
  <w:num w:numId="8">
    <w:abstractNumId w:val="0"/>
  </w:num>
  <w:num w:numId="9">
    <w:abstractNumId w:val="6"/>
  </w:num>
  <w:num w:numId="10">
    <w:abstractNumId w:val="19"/>
  </w:num>
  <w:num w:numId="11">
    <w:abstractNumId w:val="4"/>
  </w:num>
  <w:num w:numId="12">
    <w:abstractNumId w:val="13"/>
  </w:num>
  <w:num w:numId="13">
    <w:abstractNumId w:val="18"/>
  </w:num>
  <w:num w:numId="14">
    <w:abstractNumId w:val="20"/>
  </w:num>
  <w:num w:numId="15">
    <w:abstractNumId w:val="3"/>
  </w:num>
  <w:num w:numId="16">
    <w:abstractNumId w:val="22"/>
  </w:num>
  <w:num w:numId="17">
    <w:abstractNumId w:val="11"/>
  </w:num>
  <w:num w:numId="18">
    <w:abstractNumId w:val="27"/>
  </w:num>
  <w:num w:numId="19">
    <w:abstractNumId w:val="26"/>
  </w:num>
  <w:num w:numId="20">
    <w:abstractNumId w:val="24"/>
  </w:num>
  <w:num w:numId="21">
    <w:abstractNumId w:val="9"/>
  </w:num>
  <w:num w:numId="22">
    <w:abstractNumId w:val="16"/>
  </w:num>
  <w:num w:numId="23">
    <w:abstractNumId w:val="14"/>
  </w:num>
  <w:num w:numId="24">
    <w:abstractNumId w:val="21"/>
  </w:num>
  <w:num w:numId="25">
    <w:abstractNumId w:val="12"/>
  </w:num>
  <w:num w:numId="26">
    <w:abstractNumId w:val="30"/>
  </w:num>
  <w:num w:numId="27">
    <w:abstractNumId w:val="7"/>
  </w:num>
  <w:num w:numId="28">
    <w:abstractNumId w:val="5"/>
  </w:num>
  <w:num w:numId="29">
    <w:abstractNumId w:val="23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4"/>
    <w:rsid w:val="00007D1B"/>
    <w:rsid w:val="00093BC0"/>
    <w:rsid w:val="000F394E"/>
    <w:rsid w:val="00133467"/>
    <w:rsid w:val="00181817"/>
    <w:rsid w:val="001A334A"/>
    <w:rsid w:val="001E2EA2"/>
    <w:rsid w:val="002264C0"/>
    <w:rsid w:val="00230E4D"/>
    <w:rsid w:val="00234F3F"/>
    <w:rsid w:val="00255D80"/>
    <w:rsid w:val="002772ED"/>
    <w:rsid w:val="002A7712"/>
    <w:rsid w:val="00321B46"/>
    <w:rsid w:val="003731AC"/>
    <w:rsid w:val="003968EC"/>
    <w:rsid w:val="00402DB2"/>
    <w:rsid w:val="00460AB8"/>
    <w:rsid w:val="004971C4"/>
    <w:rsid w:val="004D5EAE"/>
    <w:rsid w:val="00512D0C"/>
    <w:rsid w:val="00580EF5"/>
    <w:rsid w:val="005F39C2"/>
    <w:rsid w:val="005F556C"/>
    <w:rsid w:val="00607BAB"/>
    <w:rsid w:val="006221F0"/>
    <w:rsid w:val="006459A5"/>
    <w:rsid w:val="006935A3"/>
    <w:rsid w:val="006F3820"/>
    <w:rsid w:val="00771CC1"/>
    <w:rsid w:val="007874E6"/>
    <w:rsid w:val="007D51F4"/>
    <w:rsid w:val="007F3A0D"/>
    <w:rsid w:val="00892171"/>
    <w:rsid w:val="008B5B71"/>
    <w:rsid w:val="008F1029"/>
    <w:rsid w:val="00910522"/>
    <w:rsid w:val="0096102F"/>
    <w:rsid w:val="00A61217"/>
    <w:rsid w:val="00AA6D40"/>
    <w:rsid w:val="00AD6084"/>
    <w:rsid w:val="00B322EB"/>
    <w:rsid w:val="00B60074"/>
    <w:rsid w:val="00BC1930"/>
    <w:rsid w:val="00C652F3"/>
    <w:rsid w:val="00C7205C"/>
    <w:rsid w:val="00CD7E28"/>
    <w:rsid w:val="00CF5ED4"/>
    <w:rsid w:val="00D10EBF"/>
    <w:rsid w:val="00D33062"/>
    <w:rsid w:val="00D60179"/>
    <w:rsid w:val="00D80F06"/>
    <w:rsid w:val="00D90980"/>
    <w:rsid w:val="00E122A8"/>
    <w:rsid w:val="00EC4E8B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C74B"/>
  <w15:docId w15:val="{6F1F780D-6885-4F09-A346-6283468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Gasper</dc:creator>
  <cp:lastModifiedBy>Michelle Gasper</cp:lastModifiedBy>
  <cp:revision>3</cp:revision>
  <dcterms:created xsi:type="dcterms:W3CDTF">2021-11-02T20:22:00Z</dcterms:created>
  <dcterms:modified xsi:type="dcterms:W3CDTF">2021-11-02T20:43:00Z</dcterms:modified>
</cp:coreProperties>
</file>